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510CE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76835</wp:posOffset>
                  </wp:positionV>
                  <wp:extent cx="1149350" cy="977900"/>
                  <wp:effectExtent l="19050" t="0" r="0" b="0"/>
                  <wp:wrapNone/>
                  <wp:docPr id="3" name="그림 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97790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76835</wp:posOffset>
                  </wp:positionV>
                  <wp:extent cx="3240405" cy="3005455"/>
                  <wp:effectExtent l="19050" t="0" r="0" b="0"/>
                  <wp:wrapNone/>
                  <wp:docPr id="1" name="그림 0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510CE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19050</wp:posOffset>
                  </wp:positionV>
                  <wp:extent cx="1157605" cy="890270"/>
                  <wp:effectExtent l="19050" t="0" r="4445" b="0"/>
                  <wp:wrapNone/>
                  <wp:docPr id="2" name="그림 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89027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510CE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2211705</wp:posOffset>
                  </wp:positionH>
                  <wp:positionV relativeFrom="paragraph">
                    <wp:posOffset>154305</wp:posOffset>
                  </wp:positionV>
                  <wp:extent cx="1227455" cy="993775"/>
                  <wp:effectExtent l="19050" t="0" r="0" b="0"/>
                  <wp:wrapNone/>
                  <wp:docPr id="4" name="그림 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993775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377049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74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116840</wp:posOffset>
                  </wp:positionV>
                  <wp:extent cx="2612390" cy="2583815"/>
                  <wp:effectExtent l="19050" t="0" r="0" b="0"/>
                  <wp:wrapNone/>
                  <wp:docPr id="6" name="그림 5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377049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margin-left:128.95pt;margin-top:3.65pt;width:63.1pt;height:109.9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7pt;margin-top:3.5pt;width:63.35pt;height:110.0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377049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8.95pt;margin-top:5.45pt;width:63.1pt;height:110.4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1A668E"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8.95pt;margin-top:5.3pt;width:63.1pt;height:110.6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377049">
              <w:rPr>
                <w:rFonts w:ascii="Tahoma" w:eastAsia="맑은 고딕" w:hAnsi="Tahoma" w:cs="Tahoma" w:hint="eastAsia"/>
              </w:rPr>
              <w:t>rope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377049">
              <w:rPr>
                <w:rFonts w:ascii="Tahoma" w:eastAsia="맑은 고딕" w:hAnsi="Tahoma" w:cs="Tahoma" w:hint="eastAsia"/>
              </w:rPr>
              <w:t>zoo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377049">
              <w:rPr>
                <w:rFonts w:ascii="Tahoma" w:eastAsia="맑은 고딕" w:hAnsi="Tahoma" w:cs="Tahoma" w:hint="eastAsia"/>
              </w:rPr>
              <w:t>field</w:t>
            </w:r>
          </w:p>
          <w:p w:rsidR="00D81B4A" w:rsidRPr="00C3481B" w:rsidRDefault="00D81B4A" w:rsidP="00194E01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77049">
              <w:rPr>
                <w:rFonts w:ascii="Tahoma" w:eastAsia="맑은 고딕" w:hAnsi="Tahoma" w:cs="Tahoma" w:hint="eastAsia"/>
              </w:rPr>
              <w:t>follow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7049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lives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77049">
              <w:rPr>
                <w:rFonts w:ascii="Tahoma" w:eastAsia="맑은 고딕" w:hAnsi="Tahoma" w:cs="Tahoma" w:hint="eastAsia"/>
              </w:rPr>
              <w:t>jumps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377049">
              <w:rPr>
                <w:rFonts w:ascii="Tahoma" w:eastAsia="맑은 고딕" w:hAnsi="Tahoma" w:cs="Tahoma" w:hint="eastAsia"/>
              </w:rPr>
              <w:t xml:space="preserve"> flies</w:t>
            </w:r>
          </w:p>
          <w:p w:rsidR="00B66596" w:rsidRPr="00C3481B" w:rsidRDefault="00D81B4A" w:rsidP="00194E01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77049">
              <w:rPr>
                <w:rFonts w:ascii="Tahoma" w:eastAsia="맑은 고딕" w:hAnsi="Tahoma" w:cs="Tahoma" w:hint="eastAsia"/>
              </w:rPr>
              <w:t>puts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377049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64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7" name="그림 6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377049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104.4pt;margin-top:5.1pt;width:56pt;height:219.5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106.55pt;margin-top:8.1pt;width:53.6pt;height:69.6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377049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3" type="#_x0000_t32" style="position:absolute;margin-left:106.55pt;margin-top:11.75pt;width:53.85pt;height:74.8pt;flip:x y;z-index:251839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377049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103.9pt;margin-top:7.15pt;width:56.75pt;height:71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377049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margin">
                    <wp:posOffset>798830</wp:posOffset>
                  </wp:positionH>
                  <wp:positionV relativeFrom="paragraph">
                    <wp:posOffset>74930</wp:posOffset>
                  </wp:positionV>
                  <wp:extent cx="2294255" cy="866140"/>
                  <wp:effectExtent l="19050" t="0" r="0" b="0"/>
                  <wp:wrapNone/>
                  <wp:docPr id="8" name="그림 7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377049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margin">
                    <wp:posOffset>828040</wp:posOffset>
                  </wp:positionH>
                  <wp:positionV relativeFrom="paragraph">
                    <wp:posOffset>53975</wp:posOffset>
                  </wp:positionV>
                  <wp:extent cx="2261870" cy="834390"/>
                  <wp:effectExtent l="19050" t="0" r="5080" b="0"/>
                  <wp:wrapNone/>
                  <wp:docPr id="9" name="그림 8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E2528">
              <w:rPr>
                <w:rFonts w:ascii="Tahoma" w:eastAsia="맑은 고딕" w:hAnsi="Tahoma" w:cs="Tahoma" w:hint="eastAsia"/>
              </w:rPr>
              <w:t>F</w:t>
            </w:r>
          </w:p>
          <w:p w:rsidR="004A44B1" w:rsidRDefault="00CE2528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CE2528">
              <w:rPr>
                <w:rFonts w:ascii="Tahoma" w:eastAsia="맑은 고딕" w:hAnsi="Tahoma" w:cs="Tahoma" w:hint="eastAsia"/>
              </w:rPr>
              <w:t>T</w:t>
            </w:r>
          </w:p>
          <w:p w:rsidR="004A44B1" w:rsidRPr="00C3481B" w:rsidRDefault="004A44B1" w:rsidP="00194E01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E2528">
              <w:rPr>
                <w:rFonts w:ascii="Tahoma" w:eastAsia="맑은 고딕" w:hAnsi="Tahoma" w:cs="Tahoma" w:hint="eastAsia"/>
              </w:rPr>
              <w:t>T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377049">
              <w:rPr>
                <w:rFonts w:ascii="Tahoma" w:eastAsia="맑은 고딕" w:hAnsi="Tahoma" w:cs="Tahoma" w:hint="eastAsia"/>
              </w:rPr>
              <w:t>A rope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77049">
              <w:rPr>
                <w:rFonts w:ascii="Tahoma" w:eastAsia="맑은 고딕" w:hAnsi="Tahoma" w:cs="Tahoma" w:hint="eastAsia"/>
              </w:rPr>
              <w:t>The little bird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377049">
              <w:rPr>
                <w:rFonts w:ascii="Tahoma" w:eastAsia="맑은 고딕" w:hAnsi="Tahoma" w:cs="Tahoma" w:hint="eastAsia"/>
              </w:rPr>
              <w:t>Peter</w:t>
            </w:r>
          </w:p>
          <w:p w:rsidR="004A44B1" w:rsidRDefault="004A44B1" w:rsidP="00194E01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E2528">
              <w:rPr>
                <w:rFonts w:ascii="Tahoma" w:eastAsia="맑은 고딕" w:hAnsi="Tahoma" w:cs="Tahoma" w:hint="eastAsia"/>
              </w:rPr>
              <w:t>T</w:t>
            </w:r>
            <w:r w:rsidR="00377049">
              <w:rPr>
                <w:rFonts w:ascii="Tahoma" w:eastAsia="맑은 고딕" w:hAnsi="Tahoma" w:cs="Tahoma" w:hint="eastAsia"/>
              </w:rPr>
              <w:t>o the zoo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77049">
              <w:rPr>
                <w:rFonts w:ascii="Tahoma" w:eastAsia="맑은 고딕" w:hAnsi="Tahoma" w:cs="Tahoma" w:hint="eastAsia"/>
              </w:rPr>
              <w:t>walk, flies</w:t>
            </w:r>
          </w:p>
          <w:p w:rsidR="00F61689" w:rsidRPr="009B29EC" w:rsidRDefault="004A44B1" w:rsidP="00194E01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77049">
              <w:rPr>
                <w:rFonts w:ascii="Tahoma" w:eastAsia="맑은 고딕" w:hAnsi="Tahoma" w:cs="Tahoma" w:hint="eastAsia"/>
              </w:rPr>
              <w:t>afraid, me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377049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54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10" name="그림 9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7704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2439117</wp:posOffset>
                  </wp:positionH>
                  <wp:positionV relativeFrom="paragraph">
                    <wp:posOffset>22860</wp:posOffset>
                  </wp:positionV>
                  <wp:extent cx="951009" cy="747423"/>
                  <wp:effectExtent l="19050" t="0" r="1491" b="0"/>
                  <wp:wrapNone/>
                  <wp:docPr id="14" name="그림 13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77" cy="74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467194</wp:posOffset>
                  </wp:positionH>
                  <wp:positionV relativeFrom="paragraph">
                    <wp:posOffset>62617</wp:posOffset>
                  </wp:positionV>
                  <wp:extent cx="1006669" cy="652006"/>
                  <wp:effectExtent l="19050" t="0" r="2981" b="0"/>
                  <wp:wrapNone/>
                  <wp:docPr id="11" name="그림 10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30" cy="6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7704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4.5pt;width:48.1pt;height:0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033C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31860</wp:posOffset>
                  </wp:positionV>
                  <wp:extent cx="1013350" cy="667910"/>
                  <wp:effectExtent l="19050" t="0" r="0" b="0"/>
                  <wp:wrapNone/>
                  <wp:docPr id="16" name="그림 15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53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527657</wp:posOffset>
                  </wp:positionH>
                  <wp:positionV relativeFrom="paragraph">
                    <wp:posOffset>79568</wp:posOffset>
                  </wp:positionV>
                  <wp:extent cx="946206" cy="659740"/>
                  <wp:effectExtent l="19050" t="0" r="6294" b="0"/>
                  <wp:wrapNone/>
                  <wp:docPr id="15" name="그림 14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20" cy="6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7704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4.65pt;width:48.1pt;height:0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6033C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2540</wp:posOffset>
                  </wp:positionV>
                  <wp:extent cx="1109980" cy="1080770"/>
                  <wp:effectExtent l="19050" t="0" r="0" b="0"/>
                  <wp:wrapNone/>
                  <wp:docPr id="18" name="그림 17" descr="1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17" name="그림 16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033C1">
              <w:rPr>
                <w:rFonts w:ascii="Tahoma" w:eastAsia="맑은 고딕" w:hAnsi="Tahoma" w:cs="Tahoma" w:hint="eastAsia"/>
              </w:rPr>
              <w:t>field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6033C1">
              <w:rPr>
                <w:rFonts w:ascii="Tahoma" w:eastAsia="맑은 고딕" w:hAnsi="Tahoma" w:cs="Tahoma" w:hint="eastAsia"/>
              </w:rPr>
              <w:t>follows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6033C1">
              <w:rPr>
                <w:rFonts w:ascii="Tahoma" w:eastAsia="맑은 고딕" w:hAnsi="Tahoma" w:cs="Tahoma" w:hint="eastAsia"/>
              </w:rPr>
              <w:t>rope</w:t>
            </w:r>
          </w:p>
          <w:p w:rsidR="008B7ED5" w:rsidRDefault="008B7ED5" w:rsidP="00194E01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033C1">
              <w:rPr>
                <w:rFonts w:ascii="Tahoma" w:eastAsia="맑은 고딕" w:hAnsi="Tahoma" w:cs="Tahoma" w:hint="eastAsia"/>
              </w:rPr>
              <w:t xml:space="preserve"> zoo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6033C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99.7pt;margin-top:10.8pt;width:87.1pt;height:34.4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99.7pt;margin-top:10.8pt;width:87.1pt;height:14.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244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19" name="그림 18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6033C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99.7pt;margin-top:12.05pt;width:87.1pt;height:36.85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033C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99.7pt;margin-top:5.4pt;width:87.1pt;height:16.9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6033C1">
              <w:rPr>
                <w:rFonts w:ascii="Tahoma" w:eastAsia="맑은 고딕" w:hAnsi="Tahoma" w:cs="Tahoma" w:hint="eastAsia"/>
              </w:rPr>
              <w:t>b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6033C1">
              <w:rPr>
                <w:rFonts w:ascii="Tahoma" w:eastAsia="맑은 고딕" w:hAnsi="Tahoma" w:cs="Tahoma" w:hint="eastAsia"/>
              </w:rPr>
              <w:t>a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6033C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21" name="그림 20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20" name="그림 19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6033C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45720</wp:posOffset>
                  </wp:positionV>
                  <wp:extent cx="1284605" cy="826770"/>
                  <wp:effectExtent l="19050" t="0" r="0" b="0"/>
                  <wp:wrapNone/>
                  <wp:docPr id="44" name="그림 43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45940</wp:posOffset>
                  </wp:positionV>
                  <wp:extent cx="1284964" cy="826936"/>
                  <wp:effectExtent l="19050" t="0" r="0" b="0"/>
                  <wp:wrapNone/>
                  <wp:docPr id="22" name="그림 21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377F50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6033C1">
              <w:rPr>
                <w:rFonts w:ascii="Tahoma" w:eastAsia="맑은 고딕" w:hAnsi="Tahoma" w:cs="Tahoma" w:hint="eastAsia"/>
              </w:rPr>
              <w:t>fraid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7"/>
      <w:footerReference w:type="default" r:id="rId28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8E8" w:rsidRDefault="00C848E8" w:rsidP="00187CA4">
      <w:r>
        <w:separator/>
      </w:r>
    </w:p>
  </w:endnote>
  <w:endnote w:type="continuationSeparator" w:id="0">
    <w:p w:rsidR="00C848E8" w:rsidRDefault="00C848E8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1A668E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1A668E" w:rsidRPr="009B5C99">
      <w:rPr>
        <w:rFonts w:ascii="Tahoma" w:hAnsi="Tahoma" w:cs="Tahoma"/>
      </w:rPr>
      <w:fldChar w:fldCharType="separate"/>
    </w:r>
    <w:r w:rsidR="006033C1">
      <w:rPr>
        <w:rFonts w:ascii="Tahoma" w:hAnsi="Tahoma" w:cs="Tahoma"/>
        <w:noProof/>
      </w:rPr>
      <w:t>4</w:t>
    </w:r>
    <w:r w:rsidR="001A668E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8E8" w:rsidRDefault="00C848E8" w:rsidP="00187CA4">
      <w:r>
        <w:separator/>
      </w:r>
    </w:p>
  </w:footnote>
  <w:footnote w:type="continuationSeparator" w:id="0">
    <w:p w:rsidR="00C848E8" w:rsidRDefault="00C848E8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4B4689">
      <w:rPr>
        <w:rFonts w:ascii="Tahoma" w:hAnsi="Tahoma" w:cs="Tahoma" w:hint="eastAsia"/>
        <w:b/>
        <w:sz w:val="22"/>
      </w:rPr>
      <w:t>11 Peter and the Wolf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0178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77683"/>
    <w:rsid w:val="000933D4"/>
    <w:rsid w:val="000B202B"/>
    <w:rsid w:val="000F1341"/>
    <w:rsid w:val="0010047D"/>
    <w:rsid w:val="00187CA4"/>
    <w:rsid w:val="00194E01"/>
    <w:rsid w:val="001A668E"/>
    <w:rsid w:val="001A7F0F"/>
    <w:rsid w:val="001F622F"/>
    <w:rsid w:val="0020169F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049"/>
    <w:rsid w:val="00377F50"/>
    <w:rsid w:val="003839B4"/>
    <w:rsid w:val="003850B8"/>
    <w:rsid w:val="003B6EE6"/>
    <w:rsid w:val="003D24E7"/>
    <w:rsid w:val="003D759C"/>
    <w:rsid w:val="003E7F2C"/>
    <w:rsid w:val="004010A4"/>
    <w:rsid w:val="004320E9"/>
    <w:rsid w:val="0044783C"/>
    <w:rsid w:val="004517F5"/>
    <w:rsid w:val="00482C4D"/>
    <w:rsid w:val="004A44B1"/>
    <w:rsid w:val="004B4689"/>
    <w:rsid w:val="004C285F"/>
    <w:rsid w:val="00507CD9"/>
    <w:rsid w:val="00510CE6"/>
    <w:rsid w:val="0055147C"/>
    <w:rsid w:val="005629A3"/>
    <w:rsid w:val="005703FA"/>
    <w:rsid w:val="00594AB1"/>
    <w:rsid w:val="005A6FCB"/>
    <w:rsid w:val="005E6B0C"/>
    <w:rsid w:val="006033C1"/>
    <w:rsid w:val="00621F6C"/>
    <w:rsid w:val="0062708C"/>
    <w:rsid w:val="00662DDC"/>
    <w:rsid w:val="00670BBC"/>
    <w:rsid w:val="006766F6"/>
    <w:rsid w:val="00680727"/>
    <w:rsid w:val="00680D4C"/>
    <w:rsid w:val="006B0E9C"/>
    <w:rsid w:val="006E5FA7"/>
    <w:rsid w:val="006F302E"/>
    <w:rsid w:val="006F7AD7"/>
    <w:rsid w:val="00746B71"/>
    <w:rsid w:val="0079077A"/>
    <w:rsid w:val="007B2B6E"/>
    <w:rsid w:val="007C17EB"/>
    <w:rsid w:val="007F672B"/>
    <w:rsid w:val="00825B5E"/>
    <w:rsid w:val="008A1747"/>
    <w:rsid w:val="008B7ED5"/>
    <w:rsid w:val="009A65D3"/>
    <w:rsid w:val="009B29EC"/>
    <w:rsid w:val="00A16D3F"/>
    <w:rsid w:val="00A2735E"/>
    <w:rsid w:val="00A55A4C"/>
    <w:rsid w:val="00A653B3"/>
    <w:rsid w:val="00A73C8C"/>
    <w:rsid w:val="00AD78E1"/>
    <w:rsid w:val="00AE1918"/>
    <w:rsid w:val="00AE4FAF"/>
    <w:rsid w:val="00B06BB2"/>
    <w:rsid w:val="00B137A0"/>
    <w:rsid w:val="00B66596"/>
    <w:rsid w:val="00B76DDF"/>
    <w:rsid w:val="00B933DC"/>
    <w:rsid w:val="00BA2DE8"/>
    <w:rsid w:val="00BC5950"/>
    <w:rsid w:val="00BE5B3D"/>
    <w:rsid w:val="00C3481B"/>
    <w:rsid w:val="00C51E01"/>
    <w:rsid w:val="00C848E8"/>
    <w:rsid w:val="00CA28F5"/>
    <w:rsid w:val="00CC2BF8"/>
    <w:rsid w:val="00CE2528"/>
    <w:rsid w:val="00CF13EF"/>
    <w:rsid w:val="00CF3969"/>
    <w:rsid w:val="00CF46AC"/>
    <w:rsid w:val="00D55C58"/>
    <w:rsid w:val="00D745B1"/>
    <w:rsid w:val="00D7515D"/>
    <w:rsid w:val="00D81B4A"/>
    <w:rsid w:val="00D907BE"/>
    <w:rsid w:val="00D90E4F"/>
    <w:rsid w:val="00DA2713"/>
    <w:rsid w:val="00E247A1"/>
    <w:rsid w:val="00E53160"/>
    <w:rsid w:val="00E814C5"/>
    <w:rsid w:val="00E84F61"/>
    <w:rsid w:val="00EA3487"/>
    <w:rsid w:val="00ED2C7E"/>
    <w:rsid w:val="00F02F7C"/>
    <w:rsid w:val="00F22E2B"/>
    <w:rsid w:val="00F61689"/>
    <w:rsid w:val="00F61BA3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enu v:ext="edit" fillcolor="none" strokecolor="#0070c0"/>
    </o:shapedefaults>
    <o:shapelayout v:ext="edit">
      <o:idmap v:ext="edit" data="1"/>
      <o:rules v:ext="edit">
        <o:r id="V:Rule16" type="connector" idref="#_x0000_s1075"/>
        <o:r id="V:Rule17" type="connector" idref="#_x0000_s1071"/>
        <o:r id="V:Rule18" type="connector" idref="#_x0000_s1055"/>
        <o:r id="V:Rule19" type="connector" idref="#_x0000_s1076"/>
        <o:r id="V:Rule20" type="connector" idref="#_x0000_s1084"/>
        <o:r id="V:Rule21" type="connector" idref="#_x0000_s1078"/>
        <o:r id="V:Rule22" type="connector" idref="#_x0000_s1083"/>
        <o:r id="V:Rule23" type="connector" idref="#_x0000_s1079"/>
        <o:r id="V:Rule24" type="connector" idref="#_x0000_s1077"/>
        <o:r id="V:Rule26" type="connector" idref="#_x0000_s1080"/>
        <o:r id="V:Rule27" type="connector" idref="#_x0000_s1053"/>
        <o:r id="V:Rule28" type="connector" idref="#_x0000_s1056"/>
        <o:r id="V:Rule29" type="connector" idref="#_x0000_s1073"/>
        <o:r id="V:Rule30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8634A-0E6A-453E-A021-97259B177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3</cp:revision>
  <cp:lastPrinted>2018-01-25T04:56:00Z</cp:lastPrinted>
  <dcterms:created xsi:type="dcterms:W3CDTF">2018-01-26T02:48:00Z</dcterms:created>
  <dcterms:modified xsi:type="dcterms:W3CDTF">2018-01-26T04:44:00Z</dcterms:modified>
</cp:coreProperties>
</file>